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DD" w:rsidRDefault="004924DD" w:rsidP="004924DD">
      <w:pPr>
        <w:jc w:val="center"/>
        <w:rPr>
          <w:rFonts w:cs="B Titr"/>
          <w:b/>
          <w:bCs/>
          <w:noProof/>
          <w:sz w:val="26"/>
          <w:szCs w:val="26"/>
          <w:rtl/>
        </w:rPr>
      </w:pPr>
      <w:r>
        <w:rPr>
          <w:rFonts w:cs="B Titr" w:hint="cs"/>
          <w:b/>
          <w:bCs/>
          <w:noProof/>
          <w:sz w:val="26"/>
          <w:szCs w:val="26"/>
          <w:rtl/>
        </w:rPr>
        <w:t xml:space="preserve">بسمه تعالی </w:t>
      </w:r>
    </w:p>
    <w:p w:rsidR="004924DD" w:rsidRDefault="004924DD" w:rsidP="004924DD">
      <w:pPr>
        <w:jc w:val="center"/>
        <w:rPr>
          <w:rFonts w:cs="B Titr"/>
          <w:b/>
          <w:bCs/>
          <w:noProof/>
          <w:sz w:val="26"/>
          <w:szCs w:val="26"/>
          <w:rtl/>
        </w:rPr>
      </w:pPr>
    </w:p>
    <w:p w:rsidR="004924DD" w:rsidRPr="00A54CD7" w:rsidRDefault="004924DD" w:rsidP="004924DD">
      <w:pPr>
        <w:jc w:val="center"/>
        <w:rPr>
          <w:rFonts w:cs="B Titr"/>
          <w:b/>
          <w:bCs/>
          <w:noProof/>
          <w:szCs w:val="24"/>
          <w:rtl/>
        </w:rPr>
      </w:pPr>
      <w:r w:rsidRPr="00A54CD7">
        <w:rPr>
          <w:rFonts w:cs="B Titr" w:hint="cs"/>
          <w:b/>
          <w:bCs/>
          <w:noProof/>
          <w:szCs w:val="24"/>
          <w:rtl/>
        </w:rPr>
        <w:t xml:space="preserve">مدارک لازم جهت تکمیل پرونده و ارائه به کارگروه بررسی  توانایی علمی </w:t>
      </w:r>
    </w:p>
    <w:p w:rsidR="004924DD" w:rsidRDefault="004924DD" w:rsidP="004924DD">
      <w:pPr>
        <w:jc w:val="center"/>
        <w:rPr>
          <w:rFonts w:cs="B Titr"/>
          <w:b/>
          <w:bCs/>
          <w:noProof/>
          <w:sz w:val="26"/>
          <w:szCs w:val="26"/>
          <w:rtl/>
        </w:rPr>
      </w:pPr>
      <w:r w:rsidRPr="00A54CD7">
        <w:rPr>
          <w:rFonts w:cs="B Titr" w:hint="cs"/>
          <w:b/>
          <w:bCs/>
          <w:noProof/>
          <w:szCs w:val="24"/>
          <w:rtl/>
        </w:rPr>
        <w:t>توسط</w:t>
      </w:r>
      <w:r>
        <w:rPr>
          <w:rFonts w:cs="B Titr" w:hint="cs"/>
          <w:b/>
          <w:bCs/>
          <w:noProof/>
          <w:sz w:val="26"/>
          <w:szCs w:val="26"/>
          <w:rtl/>
        </w:rPr>
        <w:t xml:space="preserve"> </w:t>
      </w:r>
      <w:r w:rsidRPr="00A54CD7">
        <w:rPr>
          <w:rFonts w:cs="B Titr" w:hint="cs"/>
          <w:b/>
          <w:bCs/>
          <w:i/>
          <w:iCs/>
          <w:noProof/>
          <w:sz w:val="26"/>
          <w:szCs w:val="26"/>
          <w:u w:val="single"/>
          <w:rtl/>
        </w:rPr>
        <w:t>متقاضیان جذب و استخدام پیمانی</w:t>
      </w:r>
      <w:r>
        <w:rPr>
          <w:rFonts w:cs="B Titr" w:hint="cs"/>
          <w:b/>
          <w:bCs/>
          <w:noProof/>
          <w:sz w:val="26"/>
          <w:szCs w:val="26"/>
          <w:rtl/>
        </w:rPr>
        <w:t xml:space="preserve">  </w:t>
      </w:r>
    </w:p>
    <w:p w:rsidR="004924DD" w:rsidRDefault="004924DD" w:rsidP="004924DD">
      <w:pPr>
        <w:jc w:val="both"/>
        <w:rPr>
          <w:rFonts w:cs="B Titr"/>
          <w:b/>
          <w:bCs/>
          <w:noProof/>
          <w:sz w:val="26"/>
          <w:szCs w:val="26"/>
          <w:rtl/>
        </w:rPr>
      </w:pPr>
    </w:p>
    <w:p w:rsidR="004924DD" w:rsidRPr="00A54CD7" w:rsidRDefault="004924DD" w:rsidP="004924DD">
      <w:pPr>
        <w:ind w:left="450"/>
        <w:jc w:val="both"/>
        <w:rPr>
          <w:rFonts w:cs="B Mitra"/>
          <w:noProof/>
          <w:sz w:val="28"/>
          <w:rtl/>
        </w:rPr>
      </w:pPr>
    </w:p>
    <w:p w:rsidR="004924DD" w:rsidRPr="00A54CD7" w:rsidRDefault="004924DD" w:rsidP="004924DD">
      <w:pPr>
        <w:pStyle w:val="ListParagraph"/>
        <w:numPr>
          <w:ilvl w:val="0"/>
          <w:numId w:val="1"/>
        </w:numPr>
        <w:jc w:val="both"/>
        <w:rPr>
          <w:rFonts w:cs="B Mitra"/>
          <w:noProof/>
          <w:sz w:val="28"/>
        </w:rPr>
      </w:pPr>
      <w:r w:rsidRPr="00A54CD7">
        <w:rPr>
          <w:rFonts w:cs="B Mitra" w:hint="cs"/>
          <w:noProof/>
          <w:sz w:val="28"/>
          <w:rtl/>
        </w:rPr>
        <w:t>عکس 4*3 (دو قطعه)</w:t>
      </w:r>
    </w:p>
    <w:p w:rsidR="004924DD" w:rsidRPr="00A54CD7" w:rsidRDefault="004924DD" w:rsidP="004924DD">
      <w:pPr>
        <w:pStyle w:val="ListParagraph"/>
        <w:numPr>
          <w:ilvl w:val="0"/>
          <w:numId w:val="1"/>
        </w:numPr>
        <w:spacing w:line="540" w:lineRule="exact"/>
        <w:jc w:val="both"/>
        <w:rPr>
          <w:rFonts w:cs="B Mitra"/>
          <w:noProof/>
          <w:sz w:val="28"/>
        </w:rPr>
      </w:pPr>
      <w:r w:rsidRPr="00A54CD7">
        <w:rPr>
          <w:rFonts w:cs="B Mitra" w:hint="cs"/>
          <w:noProof/>
          <w:sz w:val="28"/>
          <w:rtl/>
        </w:rPr>
        <w:t xml:space="preserve">روگرفت تمام صفحات شناسنامه </w:t>
      </w:r>
    </w:p>
    <w:p w:rsidR="004924DD" w:rsidRPr="00A54CD7" w:rsidRDefault="004924DD" w:rsidP="004924DD">
      <w:pPr>
        <w:pStyle w:val="ListParagraph"/>
        <w:numPr>
          <w:ilvl w:val="0"/>
          <w:numId w:val="1"/>
        </w:numPr>
        <w:spacing w:line="540" w:lineRule="exact"/>
        <w:jc w:val="both"/>
        <w:rPr>
          <w:rFonts w:cs="B Mitra"/>
          <w:noProof/>
          <w:sz w:val="28"/>
        </w:rPr>
      </w:pPr>
      <w:r w:rsidRPr="00A54CD7">
        <w:rPr>
          <w:rFonts w:cs="B Mitra" w:hint="cs"/>
          <w:noProof/>
          <w:sz w:val="28"/>
          <w:rtl/>
        </w:rPr>
        <w:t xml:space="preserve">روگرفت کارت ملی ( پشت و رو) </w:t>
      </w:r>
    </w:p>
    <w:p w:rsidR="004924DD" w:rsidRPr="00A54CD7" w:rsidRDefault="004924DD" w:rsidP="004924DD">
      <w:pPr>
        <w:pStyle w:val="ListParagraph"/>
        <w:numPr>
          <w:ilvl w:val="0"/>
          <w:numId w:val="1"/>
        </w:numPr>
        <w:spacing w:line="540" w:lineRule="exact"/>
        <w:jc w:val="both"/>
        <w:rPr>
          <w:rFonts w:cs="B Mitra"/>
          <w:noProof/>
          <w:sz w:val="28"/>
        </w:rPr>
      </w:pPr>
      <w:r w:rsidRPr="00A54CD7">
        <w:rPr>
          <w:rFonts w:cs="B Mitra" w:hint="cs"/>
          <w:noProof/>
          <w:sz w:val="28"/>
          <w:rtl/>
        </w:rPr>
        <w:t xml:space="preserve">روگرفت کارت پایان خدمت یا معافیت (پشت و رو) </w:t>
      </w:r>
    </w:p>
    <w:p w:rsidR="004924DD" w:rsidRPr="00A54CD7" w:rsidRDefault="004924DD" w:rsidP="004924DD">
      <w:pPr>
        <w:pStyle w:val="ListParagraph"/>
        <w:numPr>
          <w:ilvl w:val="0"/>
          <w:numId w:val="1"/>
        </w:numPr>
        <w:spacing w:line="540" w:lineRule="exact"/>
        <w:jc w:val="both"/>
        <w:rPr>
          <w:rFonts w:cs="B Mitra"/>
          <w:noProof/>
          <w:sz w:val="28"/>
        </w:rPr>
      </w:pPr>
      <w:r w:rsidRPr="00A54CD7">
        <w:rPr>
          <w:rFonts w:cs="B Mitra" w:hint="cs"/>
          <w:noProof/>
          <w:sz w:val="28"/>
          <w:rtl/>
        </w:rPr>
        <w:t xml:space="preserve">روگرفت مدارک سه مقطع تحصیلی  (کارشناسی </w:t>
      </w:r>
      <w:r w:rsidRPr="00A54CD7">
        <w:rPr>
          <w:rFonts w:cs="Times New Roman" w:hint="cs"/>
          <w:noProof/>
          <w:sz w:val="28"/>
          <w:rtl/>
        </w:rPr>
        <w:t>–</w:t>
      </w:r>
      <w:r w:rsidRPr="00A54CD7">
        <w:rPr>
          <w:rFonts w:cs="B Mitra" w:hint="cs"/>
          <w:noProof/>
          <w:sz w:val="28"/>
          <w:rtl/>
        </w:rPr>
        <w:t xml:space="preserve"> کارشناسی ارشد </w:t>
      </w:r>
      <w:r w:rsidRPr="00A54CD7">
        <w:rPr>
          <w:rFonts w:cs="Times New Roman" w:hint="cs"/>
          <w:noProof/>
          <w:sz w:val="28"/>
          <w:rtl/>
        </w:rPr>
        <w:t>–</w:t>
      </w:r>
      <w:r w:rsidRPr="00A54CD7">
        <w:rPr>
          <w:rFonts w:cs="B Mitra" w:hint="cs"/>
          <w:noProof/>
          <w:sz w:val="28"/>
          <w:rtl/>
        </w:rPr>
        <w:t xml:space="preserve"> دکتری) </w:t>
      </w:r>
    </w:p>
    <w:p w:rsidR="004924DD" w:rsidRPr="00A54CD7" w:rsidRDefault="004924DD" w:rsidP="004924DD">
      <w:pPr>
        <w:pStyle w:val="ListParagraph"/>
        <w:numPr>
          <w:ilvl w:val="0"/>
          <w:numId w:val="1"/>
        </w:numPr>
        <w:spacing w:line="540" w:lineRule="exact"/>
        <w:jc w:val="both"/>
        <w:rPr>
          <w:rFonts w:cs="B Mitra"/>
          <w:noProof/>
          <w:sz w:val="28"/>
        </w:rPr>
      </w:pPr>
      <w:r w:rsidRPr="00A54CD7">
        <w:rPr>
          <w:rFonts w:cs="B Mitra" w:hint="cs"/>
          <w:noProof/>
          <w:sz w:val="28"/>
          <w:rtl/>
        </w:rPr>
        <w:t>رزومه علمی و عمومی (تایپ شده)</w:t>
      </w:r>
    </w:p>
    <w:p w:rsidR="004924DD" w:rsidRPr="00A54CD7" w:rsidRDefault="004924DD" w:rsidP="004924DD">
      <w:pPr>
        <w:pStyle w:val="ListParagraph"/>
        <w:numPr>
          <w:ilvl w:val="0"/>
          <w:numId w:val="1"/>
        </w:numPr>
        <w:spacing w:line="540" w:lineRule="exact"/>
        <w:jc w:val="both"/>
        <w:rPr>
          <w:rFonts w:cs="B Mitra"/>
          <w:noProof/>
          <w:sz w:val="28"/>
        </w:rPr>
      </w:pPr>
      <w:r w:rsidRPr="00A54CD7">
        <w:rPr>
          <w:rFonts w:cs="B Mitra" w:hint="cs"/>
          <w:noProof/>
          <w:sz w:val="28"/>
          <w:rtl/>
        </w:rPr>
        <w:t>شرح مختصر از دوران زندگی (تایپ شده)</w:t>
      </w:r>
    </w:p>
    <w:p w:rsidR="004924DD" w:rsidRPr="00A54CD7" w:rsidRDefault="004924DD" w:rsidP="004924DD">
      <w:pPr>
        <w:pStyle w:val="ListParagraph"/>
        <w:numPr>
          <w:ilvl w:val="0"/>
          <w:numId w:val="1"/>
        </w:numPr>
        <w:spacing w:line="540" w:lineRule="exact"/>
        <w:jc w:val="both"/>
        <w:rPr>
          <w:rFonts w:cs="B Mitra"/>
          <w:noProof/>
          <w:sz w:val="28"/>
        </w:rPr>
      </w:pPr>
      <w:r w:rsidRPr="00A54CD7">
        <w:rPr>
          <w:rFonts w:cs="B Mitra" w:hint="cs"/>
          <w:noProof/>
          <w:sz w:val="28"/>
          <w:rtl/>
        </w:rPr>
        <w:t>تکمیل</w:t>
      </w:r>
      <w:hyperlink r:id="rId5" w:history="1">
        <w:r w:rsidRPr="002F3C91">
          <w:rPr>
            <w:rStyle w:val="Hyperlink"/>
            <w:rFonts w:cs="B Mitra" w:hint="cs"/>
            <w:noProof/>
            <w:sz w:val="28"/>
            <w:rtl/>
          </w:rPr>
          <w:t xml:space="preserve"> «فرم شماره یک»</w:t>
        </w:r>
      </w:hyperlink>
      <w:r w:rsidRPr="00A54CD7">
        <w:rPr>
          <w:rFonts w:cs="B Mitra" w:hint="cs"/>
          <w:noProof/>
          <w:sz w:val="28"/>
          <w:rtl/>
        </w:rPr>
        <w:t xml:space="preserve"> مربوط به متقاضیان جذب و استخدام پیمانی </w:t>
      </w:r>
    </w:p>
    <w:p w:rsidR="004924DD" w:rsidRPr="00A54CD7" w:rsidRDefault="004924DD" w:rsidP="004924DD">
      <w:pPr>
        <w:pStyle w:val="ListParagraph"/>
        <w:numPr>
          <w:ilvl w:val="0"/>
          <w:numId w:val="1"/>
        </w:numPr>
        <w:spacing w:line="540" w:lineRule="exact"/>
        <w:jc w:val="both"/>
        <w:rPr>
          <w:rFonts w:cs="B Mitra"/>
          <w:noProof/>
          <w:sz w:val="28"/>
        </w:rPr>
      </w:pPr>
      <w:r w:rsidRPr="00A54CD7">
        <w:rPr>
          <w:rFonts w:cs="B Mitra" w:hint="cs"/>
          <w:noProof/>
          <w:sz w:val="28"/>
          <w:rtl/>
        </w:rPr>
        <w:t>روگرفت مستندات مربوط به</w:t>
      </w:r>
      <w:hyperlink r:id="rId6" w:history="1">
        <w:r w:rsidRPr="00B5296E">
          <w:rPr>
            <w:rStyle w:val="Hyperlink"/>
            <w:rFonts w:cs="B Mitra" w:hint="cs"/>
            <w:noProof/>
            <w:sz w:val="28"/>
            <w:rtl/>
          </w:rPr>
          <w:t xml:space="preserve"> «فرم شماره دو»</w:t>
        </w:r>
      </w:hyperlink>
      <w:bookmarkStart w:id="0" w:name="_GoBack"/>
      <w:bookmarkEnd w:id="0"/>
      <w:r w:rsidRPr="00A54CD7">
        <w:rPr>
          <w:rFonts w:cs="B Mitra" w:hint="cs"/>
          <w:noProof/>
          <w:sz w:val="28"/>
          <w:rtl/>
        </w:rPr>
        <w:t xml:space="preserve"> </w:t>
      </w:r>
      <w:r w:rsidR="002F3C91">
        <w:rPr>
          <w:rFonts w:cs="B Mitra" w:hint="cs"/>
          <w:noProof/>
          <w:sz w:val="28"/>
          <w:rtl/>
        </w:rPr>
        <w:t xml:space="preserve"> </w:t>
      </w:r>
      <w:r w:rsidRPr="00A54CD7">
        <w:rPr>
          <w:rFonts w:cs="B Mitra" w:hint="cs"/>
          <w:noProof/>
          <w:sz w:val="28"/>
          <w:rtl/>
        </w:rPr>
        <w:t>به تفکیک و ترتیب اعلام شده</w:t>
      </w:r>
    </w:p>
    <w:p w:rsidR="004924DD" w:rsidRPr="00A54CD7" w:rsidRDefault="004924DD" w:rsidP="004924DD">
      <w:pPr>
        <w:ind w:left="450"/>
        <w:jc w:val="both"/>
        <w:rPr>
          <w:rFonts w:cs="B Mitra"/>
          <w:noProof/>
          <w:sz w:val="28"/>
          <w:rtl/>
        </w:rPr>
      </w:pPr>
    </w:p>
    <w:p w:rsidR="00927D7E" w:rsidRDefault="00927D7E"/>
    <w:sectPr w:rsidR="00927D7E" w:rsidSect="0092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B0A48"/>
    <w:multiLevelType w:val="hybridMultilevel"/>
    <w:tmpl w:val="6A9450EA"/>
    <w:lvl w:ilvl="0" w:tplc="D5C0B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24DD"/>
    <w:rsid w:val="00047473"/>
    <w:rsid w:val="00165FB9"/>
    <w:rsid w:val="002F3C91"/>
    <w:rsid w:val="004924DD"/>
    <w:rsid w:val="00927D7E"/>
    <w:rsid w:val="00B5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DC3A"/>
  <w15:docId w15:val="{2EBF8DB0-9FB1-438C-A01E-9FA03997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4DD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4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7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ac.ir/documents/28004/0f1042a4-de08-4763-b593-4942f57376da" TargetMode="External"/><Relationship Id="rId5" Type="http://schemas.openxmlformats.org/officeDocument/2006/relationships/hyperlink" Target="https://uk.ac.ir/documents/28004/9b7b6b6c-de8d-4349-99a7-4c32dda226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2020-02-09T11:40:00Z</dcterms:created>
  <dcterms:modified xsi:type="dcterms:W3CDTF">2020-02-10T06:20:00Z</dcterms:modified>
</cp:coreProperties>
</file>